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E" w:rsidRPr="00B547FE" w:rsidRDefault="00B547FE" w:rsidP="00B547FE">
      <w:pPr>
        <w:widowControl w:val="0"/>
        <w:ind w:left="2126" w:firstLine="706"/>
        <w:rPr>
          <w:b/>
          <w:color w:val="000000"/>
          <w:sz w:val="28"/>
          <w:szCs w:val="28"/>
          <w:highlight w:val="yellow"/>
          <w:lang w:val="ru-RU" w:eastAsia="bg-BG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7FE">
        <w:rPr>
          <w:b/>
          <w:color w:val="000000"/>
          <w:sz w:val="28"/>
          <w:szCs w:val="28"/>
          <w:lang w:val="bg-BG" w:eastAsia="bg-BG"/>
        </w:rPr>
        <w:tab/>
      </w:r>
      <w:r w:rsidRPr="00B547FE">
        <w:rPr>
          <w:b/>
          <w:color w:val="000000"/>
          <w:sz w:val="28"/>
          <w:szCs w:val="28"/>
          <w:lang w:val="bg-BG" w:eastAsia="bg-BG"/>
        </w:rPr>
        <w:tab/>
      </w:r>
      <w:r w:rsidRPr="00B547FE">
        <w:rPr>
          <w:b/>
          <w:color w:val="000000"/>
          <w:sz w:val="28"/>
          <w:szCs w:val="28"/>
          <w:lang w:val="bg-BG" w:eastAsia="bg-BG"/>
        </w:rPr>
        <w:tab/>
        <w:t xml:space="preserve">     </w:t>
      </w:r>
    </w:p>
    <w:p w:rsidR="00B547FE" w:rsidRPr="00B547FE" w:rsidRDefault="00B547FE" w:rsidP="00B547FE">
      <w:pPr>
        <w:widowControl w:val="0"/>
        <w:tabs>
          <w:tab w:val="left" w:pos="3780"/>
        </w:tabs>
        <w:ind w:left="2126" w:firstLine="706"/>
        <w:rPr>
          <w:b/>
          <w:color w:val="000000"/>
          <w:sz w:val="28"/>
          <w:szCs w:val="28"/>
          <w:lang w:val="ru-RU" w:eastAsia="bg-BG"/>
        </w:rPr>
      </w:pPr>
      <w:r w:rsidRPr="00B547FE">
        <w:rPr>
          <w:b/>
          <w:color w:val="000000"/>
          <w:sz w:val="28"/>
          <w:szCs w:val="28"/>
          <w:lang w:val="ru-RU" w:eastAsia="bg-BG"/>
        </w:rPr>
        <w:tab/>
      </w:r>
    </w:p>
    <w:p w:rsidR="00B547FE" w:rsidRPr="00B547FE" w:rsidRDefault="00B547FE" w:rsidP="00B547FE">
      <w:pPr>
        <w:widowControl w:val="0"/>
        <w:ind w:left="2126" w:firstLine="706"/>
        <w:rPr>
          <w:b/>
          <w:color w:val="000000"/>
          <w:sz w:val="28"/>
          <w:szCs w:val="28"/>
          <w:lang w:val="bg-BG" w:eastAsia="bg-BG"/>
        </w:rPr>
      </w:pPr>
      <w:r w:rsidRPr="00B547FE">
        <w:rPr>
          <w:b/>
          <w:color w:val="000000"/>
          <w:sz w:val="28"/>
          <w:szCs w:val="28"/>
          <w:lang w:val="ru-RU" w:eastAsia="bg-BG"/>
        </w:rPr>
        <w:t xml:space="preserve"> </w:t>
      </w:r>
      <w:r w:rsidRPr="00B547FE">
        <w:rPr>
          <w:b/>
          <w:color w:val="000000"/>
          <w:sz w:val="28"/>
          <w:szCs w:val="28"/>
          <w:lang w:val="bg-BG" w:eastAsia="bg-BG"/>
        </w:rPr>
        <w:t>РЕПУБЛИКА БЪЛГАРИЯ</w:t>
      </w:r>
    </w:p>
    <w:p w:rsidR="00B547FE" w:rsidRPr="00B547FE" w:rsidRDefault="00B547FE" w:rsidP="00B547FE">
      <w:pPr>
        <w:widowControl w:val="0"/>
        <w:ind w:left="2126"/>
        <w:rPr>
          <w:b/>
          <w:color w:val="000000"/>
          <w:sz w:val="28"/>
          <w:szCs w:val="28"/>
          <w:lang w:val="bg-BG" w:eastAsia="bg-BG"/>
        </w:rPr>
      </w:pPr>
      <w:r w:rsidRPr="00B547FE">
        <w:rPr>
          <w:color w:val="000000"/>
          <w:sz w:val="28"/>
          <w:szCs w:val="28"/>
          <w:lang w:val="ru-RU" w:eastAsia="bg-BG"/>
        </w:rPr>
        <w:t xml:space="preserve">  </w:t>
      </w:r>
      <w:r w:rsidRPr="00B547FE">
        <w:rPr>
          <w:color w:val="000000"/>
          <w:sz w:val="28"/>
          <w:szCs w:val="28"/>
          <w:lang w:val="bg-BG" w:eastAsia="bg-BG"/>
        </w:rPr>
        <w:t xml:space="preserve"> </w:t>
      </w:r>
      <w:r w:rsidRPr="00B547FE">
        <w:rPr>
          <w:color w:val="000000"/>
          <w:sz w:val="28"/>
          <w:szCs w:val="28"/>
          <w:lang w:val="ru-RU" w:eastAsia="bg-BG"/>
        </w:rPr>
        <w:t xml:space="preserve"> </w:t>
      </w:r>
      <w:r w:rsidRPr="00B547FE">
        <w:rPr>
          <w:b/>
          <w:color w:val="000000"/>
          <w:sz w:val="28"/>
          <w:szCs w:val="28"/>
          <w:lang w:val="bg-BG" w:eastAsia="bg-BG"/>
        </w:rPr>
        <w:t>РАЙОНЕН СЪД - САНДАНСКИ</w:t>
      </w:r>
    </w:p>
    <w:p w:rsidR="00B547FE" w:rsidRPr="00B547FE" w:rsidRDefault="00B547FE" w:rsidP="00B547FE">
      <w:pPr>
        <w:widowControl w:val="0"/>
        <w:tabs>
          <w:tab w:val="right" w:pos="9070"/>
        </w:tabs>
        <w:rPr>
          <w:b/>
          <w:color w:val="000000"/>
          <w:sz w:val="32"/>
          <w:szCs w:val="32"/>
          <w:lang w:eastAsia="bg-BG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5C88E91" wp14:editId="3A122353">
                <wp:simplePos x="0" y="0"/>
                <wp:positionH relativeFrom="column">
                  <wp:posOffset>-5080</wp:posOffset>
                </wp:positionH>
                <wp:positionV relativeFrom="paragraph">
                  <wp:posOffset>75564</wp:posOffset>
                </wp:positionV>
                <wp:extent cx="5638800" cy="0"/>
                <wp:effectExtent l="0" t="0" r="19050" b="19050"/>
                <wp:wrapNone/>
                <wp:docPr id="13" name="Право съединени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E1E80A" wp14:editId="498FAD03">
                <wp:simplePos x="0" y="0"/>
                <wp:positionH relativeFrom="column">
                  <wp:posOffset>-5080</wp:posOffset>
                </wp:positionH>
                <wp:positionV relativeFrom="paragraph">
                  <wp:posOffset>27939</wp:posOffset>
                </wp:positionV>
                <wp:extent cx="5638800" cy="0"/>
                <wp:effectExtent l="0" t="0" r="19050" b="19050"/>
                <wp:wrapNone/>
                <wp:docPr id="14" name="Право съединени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" strokeweight="1.25pt"/>
            </w:pict>
          </mc:Fallback>
        </mc:AlternateContent>
      </w:r>
    </w:p>
    <w:p w:rsidR="00B547FE" w:rsidRDefault="00B547FE" w:rsidP="00AE37A1">
      <w:pPr>
        <w:jc w:val="center"/>
        <w:rPr>
          <w:b/>
          <w:sz w:val="32"/>
          <w:szCs w:val="32"/>
        </w:rPr>
      </w:pPr>
    </w:p>
    <w:p w:rsidR="00AE37A1" w:rsidRDefault="00AE37A1" w:rsidP="00AE37A1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Р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Т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 xml:space="preserve">Л   </w:t>
      </w:r>
    </w:p>
    <w:p w:rsidR="00AE37A1" w:rsidRDefault="00AE37A1" w:rsidP="00AE37A1">
      <w:pPr>
        <w:jc w:val="center"/>
        <w:rPr>
          <w:b/>
          <w:color w:val="FF000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на КОМИСИЯТА по провеждане на конкурса за СЪДЕБЕН ПОМОЩНИК в Районен съд - Сандански</w:t>
      </w:r>
    </w:p>
    <w:p w:rsidR="00AE37A1" w:rsidRDefault="00AE37A1" w:rsidP="00AE37A1">
      <w:pPr>
        <w:jc w:val="center"/>
        <w:rPr>
          <w:sz w:val="28"/>
          <w:szCs w:val="28"/>
          <w:lang w:val="bg-BG"/>
        </w:rPr>
      </w:pPr>
    </w:p>
    <w:p w:rsidR="00AE37A1" w:rsidRPr="00B547FE" w:rsidRDefault="00AE37A1" w:rsidP="00AE37A1">
      <w:pPr>
        <w:ind w:firstLine="708"/>
        <w:jc w:val="both"/>
        <w:rPr>
          <w:lang w:val="bg-BG"/>
        </w:rPr>
      </w:pPr>
      <w:r w:rsidRPr="00B547FE">
        <w:rPr>
          <w:lang w:val="bg-BG"/>
        </w:rPr>
        <w:t xml:space="preserve">Днес, </w:t>
      </w:r>
      <w:r w:rsidRPr="00B547FE">
        <w:rPr>
          <w:color w:val="000000"/>
          <w:lang w:val="bg-BG"/>
        </w:rPr>
        <w:t xml:space="preserve">23.12.2025 г., </w:t>
      </w:r>
      <w:r w:rsidRPr="00B547FE">
        <w:rPr>
          <w:lang w:val="bg-BG"/>
        </w:rPr>
        <w:t>определената със Заповед №РД – 13-593/15.10.2025 г. на председателя на Районен съд – Сандански комисия по провеждане на конкурса за заемане на длъжността „съдебен помощник“ в Районен съд – Сандански, в състав:</w:t>
      </w:r>
    </w:p>
    <w:p w:rsidR="00AE37A1" w:rsidRPr="00B547FE" w:rsidRDefault="00AE37A1" w:rsidP="00AE37A1">
      <w:pPr>
        <w:ind w:firstLine="708"/>
        <w:jc w:val="both"/>
        <w:rPr>
          <w:lang w:val="bg-BG"/>
        </w:rPr>
      </w:pPr>
    </w:p>
    <w:p w:rsidR="00AE37A1" w:rsidRPr="00B547FE" w:rsidRDefault="00AE37A1" w:rsidP="00AE37A1">
      <w:pPr>
        <w:ind w:firstLine="708"/>
        <w:jc w:val="both"/>
        <w:rPr>
          <w:color w:val="FF0000"/>
          <w:lang w:val="bg-BG"/>
        </w:rPr>
      </w:pPr>
    </w:p>
    <w:p w:rsidR="00AE37A1" w:rsidRPr="00B547FE" w:rsidRDefault="00AE37A1" w:rsidP="00AE37A1">
      <w:pPr>
        <w:ind w:firstLine="708"/>
        <w:jc w:val="both"/>
        <w:rPr>
          <w:lang w:val="bg-BG"/>
        </w:rPr>
      </w:pPr>
      <w:r w:rsidRPr="00B547FE">
        <w:rPr>
          <w:lang w:val="bg-BG"/>
        </w:rPr>
        <w:t xml:space="preserve"> П</w:t>
      </w:r>
      <w:r w:rsidRPr="00B547FE">
        <w:rPr>
          <w:b/>
          <w:lang w:val="bg-BG"/>
        </w:rPr>
        <w:t xml:space="preserve">редседател:Росица </w:t>
      </w:r>
      <w:proofErr w:type="spellStart"/>
      <w:r w:rsidRPr="00B547FE">
        <w:rPr>
          <w:b/>
          <w:lang w:val="bg-BG"/>
        </w:rPr>
        <w:t>Калугерова</w:t>
      </w:r>
      <w:proofErr w:type="spellEnd"/>
      <w:r w:rsidRPr="00B547FE">
        <w:rPr>
          <w:b/>
          <w:lang w:val="bg-BG"/>
        </w:rPr>
        <w:t xml:space="preserve"> – </w:t>
      </w:r>
      <w:r w:rsidRPr="00B547FE">
        <w:rPr>
          <w:lang w:val="bg-BG"/>
        </w:rPr>
        <w:t>съдия, РС - Сандански</w:t>
      </w:r>
    </w:p>
    <w:p w:rsidR="00AE37A1" w:rsidRPr="00B547FE" w:rsidRDefault="00AE37A1" w:rsidP="00AE37A1">
      <w:pPr>
        <w:ind w:left="708" w:firstLine="708"/>
        <w:jc w:val="both"/>
        <w:rPr>
          <w:b/>
          <w:lang w:val="bg-BG"/>
        </w:rPr>
      </w:pPr>
      <w:r w:rsidRPr="00B547FE">
        <w:rPr>
          <w:b/>
          <w:lang w:val="bg-BG"/>
        </w:rPr>
        <w:t>и членове:</w:t>
      </w:r>
    </w:p>
    <w:p w:rsidR="00AE37A1" w:rsidRPr="00B547FE" w:rsidRDefault="00AE37A1" w:rsidP="00AE37A1">
      <w:pPr>
        <w:pStyle w:val="1"/>
        <w:numPr>
          <w:ilvl w:val="0"/>
          <w:numId w:val="1"/>
        </w:numPr>
        <w:jc w:val="both"/>
        <w:rPr>
          <w:lang w:val="bg-BG"/>
        </w:rPr>
      </w:pPr>
      <w:r w:rsidRPr="00B547FE">
        <w:rPr>
          <w:b/>
          <w:lang w:val="bg-BG"/>
        </w:rPr>
        <w:t>Иван Филчев</w:t>
      </w:r>
      <w:r w:rsidRPr="00B547FE">
        <w:rPr>
          <w:lang w:val="bg-BG"/>
        </w:rPr>
        <w:t xml:space="preserve"> - съдия, РС - Сандански</w:t>
      </w:r>
    </w:p>
    <w:p w:rsidR="00AE37A1" w:rsidRPr="00B547FE" w:rsidRDefault="00AE37A1" w:rsidP="00AE37A1">
      <w:pPr>
        <w:pStyle w:val="1"/>
        <w:numPr>
          <w:ilvl w:val="0"/>
          <w:numId w:val="1"/>
        </w:numPr>
        <w:jc w:val="both"/>
        <w:rPr>
          <w:lang w:val="bg-BG"/>
        </w:rPr>
      </w:pPr>
      <w:r w:rsidRPr="00B547FE">
        <w:rPr>
          <w:b/>
          <w:lang w:val="bg-BG"/>
        </w:rPr>
        <w:t xml:space="preserve">Атанас Аврамов – </w:t>
      </w:r>
      <w:r w:rsidRPr="00B547FE">
        <w:rPr>
          <w:lang w:val="bg-BG"/>
        </w:rPr>
        <w:t>съдия по вписвания, РС- Сандански</w:t>
      </w:r>
    </w:p>
    <w:p w:rsidR="00AE37A1" w:rsidRPr="00B547FE" w:rsidRDefault="00AE37A1" w:rsidP="00AE37A1">
      <w:pPr>
        <w:pStyle w:val="1"/>
        <w:ind w:left="1776"/>
        <w:jc w:val="both"/>
        <w:rPr>
          <w:lang w:val="bg-BG"/>
        </w:rPr>
      </w:pPr>
    </w:p>
    <w:p w:rsidR="00872BAD" w:rsidRPr="00B547FE" w:rsidRDefault="00872BAD" w:rsidP="00AE37A1">
      <w:pPr>
        <w:pStyle w:val="1"/>
        <w:ind w:left="0"/>
        <w:jc w:val="both"/>
        <w:rPr>
          <w:lang w:val="bg-BG"/>
        </w:rPr>
      </w:pPr>
      <w:r w:rsidRPr="00B547FE">
        <w:rPr>
          <w:lang w:val="bg-BG"/>
        </w:rPr>
        <w:t xml:space="preserve">пристъпи към провеждане на </w:t>
      </w:r>
      <w:r w:rsidR="00AE37A1" w:rsidRPr="00B547FE">
        <w:rPr>
          <w:lang w:val="bg-BG"/>
        </w:rPr>
        <w:t>третия етап от конкурса</w:t>
      </w:r>
      <w:r w:rsidRPr="00B547FE">
        <w:rPr>
          <w:lang w:val="bg-BG"/>
        </w:rPr>
        <w:t xml:space="preserve"> за заемане на длъжността „съдебен помощник“ в Районен съд – Сандански.</w:t>
      </w:r>
    </w:p>
    <w:p w:rsidR="00872BAD" w:rsidRPr="00B547FE" w:rsidRDefault="00872BAD" w:rsidP="00AE37A1">
      <w:pPr>
        <w:pStyle w:val="1"/>
        <w:ind w:left="0"/>
        <w:jc w:val="both"/>
        <w:rPr>
          <w:lang w:val="bg-BG"/>
        </w:rPr>
      </w:pPr>
    </w:p>
    <w:p w:rsidR="00AE37A1" w:rsidRPr="00B547FE" w:rsidRDefault="00AE37A1" w:rsidP="00AE37A1">
      <w:pPr>
        <w:pStyle w:val="1"/>
        <w:ind w:left="0"/>
        <w:jc w:val="both"/>
        <w:rPr>
          <w:lang w:val="bg-BG"/>
        </w:rPr>
      </w:pPr>
      <w:r w:rsidRPr="00B547FE">
        <w:rPr>
          <w:lang w:val="bg-BG"/>
        </w:rPr>
        <w:t xml:space="preserve"> </w:t>
      </w:r>
      <w:r w:rsidRPr="00B547FE">
        <w:rPr>
          <w:b/>
          <w:lang w:val="bg-BG"/>
        </w:rPr>
        <w:tab/>
      </w:r>
      <w:r w:rsidRPr="00B547FE">
        <w:rPr>
          <w:lang w:val="bg-BG"/>
        </w:rPr>
        <w:t>По протокол от 02.12.2025 г. Комисията допусна до участие в третия етап от конкурса – събеседване</w:t>
      </w:r>
      <w:r w:rsidR="00872BAD" w:rsidRPr="00B547FE">
        <w:rPr>
          <w:lang w:val="bg-BG"/>
        </w:rPr>
        <w:t>,</w:t>
      </w:r>
      <w:r w:rsidRPr="00B547FE">
        <w:rPr>
          <w:lang w:val="bg-BG"/>
        </w:rPr>
        <w:t xml:space="preserve"> 1 кандидат.</w:t>
      </w:r>
    </w:p>
    <w:p w:rsidR="00AE37A1" w:rsidRPr="00B547FE" w:rsidRDefault="00AE37A1" w:rsidP="00AE37A1">
      <w:pPr>
        <w:pStyle w:val="1"/>
        <w:ind w:left="0" w:firstLine="708"/>
        <w:jc w:val="both"/>
        <w:rPr>
          <w:lang w:val="bg-BG"/>
        </w:rPr>
      </w:pPr>
      <w:r w:rsidRPr="00B547FE">
        <w:rPr>
          <w:lang w:val="bg-BG"/>
        </w:rPr>
        <w:t>Комисията констатира, че в обявеният час за събеседване – 09.30 часа на 23.12.2025 г.,  се явява допуснатият до етап „събеседване“ кандидат.</w:t>
      </w:r>
    </w:p>
    <w:p w:rsidR="001342C4" w:rsidRPr="00B547FE" w:rsidRDefault="00AE37A1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lang w:val="bg-BG"/>
        </w:rPr>
        <w:t xml:space="preserve">След проверка на самоличността на участника в конкурса, Комисията проведе събеседване с </w:t>
      </w:r>
      <w:r w:rsidRPr="00B547FE">
        <w:rPr>
          <w:color w:val="000000"/>
          <w:lang w:val="bg-BG"/>
        </w:rPr>
        <w:t xml:space="preserve">Илиана Томова </w:t>
      </w:r>
      <w:proofErr w:type="spellStart"/>
      <w:r w:rsidRPr="00B547FE">
        <w:rPr>
          <w:color w:val="000000"/>
          <w:lang w:val="bg-BG"/>
        </w:rPr>
        <w:t>Чепилова</w:t>
      </w:r>
      <w:proofErr w:type="spellEnd"/>
      <w:r w:rsidRPr="00B547FE">
        <w:rPr>
          <w:color w:val="000000"/>
          <w:lang w:val="bg-BG"/>
        </w:rPr>
        <w:t xml:space="preserve"> – Иванова. </w:t>
      </w:r>
    </w:p>
    <w:p w:rsidR="001342C4" w:rsidRPr="00B547FE" w:rsidRDefault="001342C4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>При събеседването всеки член от комисията постави въпроси към кандидата, а именно:</w:t>
      </w:r>
    </w:p>
    <w:p w:rsidR="001342C4" w:rsidRPr="00B547FE" w:rsidRDefault="001342C4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 xml:space="preserve">Председателят на комисията постави </w:t>
      </w:r>
      <w:r w:rsidR="00872BAD" w:rsidRPr="00B547FE">
        <w:rPr>
          <w:color w:val="000000"/>
          <w:lang w:val="bg-BG"/>
        </w:rPr>
        <w:t xml:space="preserve">10 </w:t>
      </w:r>
      <w:r w:rsidRPr="00B547FE">
        <w:rPr>
          <w:color w:val="000000"/>
          <w:lang w:val="bg-BG"/>
        </w:rPr>
        <w:t>въпрос</w:t>
      </w:r>
      <w:r w:rsidR="00872BAD" w:rsidRPr="00B547FE">
        <w:rPr>
          <w:color w:val="000000"/>
          <w:lang w:val="bg-BG"/>
        </w:rPr>
        <w:t>а</w:t>
      </w:r>
      <w:r w:rsidRPr="00B547FE">
        <w:rPr>
          <w:color w:val="000000"/>
          <w:lang w:val="bg-BG"/>
        </w:rPr>
        <w:t xml:space="preserve"> свързани с познаване Правилника за администрацията на съдилищата и Закон за медиацията.</w:t>
      </w:r>
    </w:p>
    <w:p w:rsidR="001342C4" w:rsidRPr="00B547FE" w:rsidRDefault="001342C4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 xml:space="preserve">Съдия Иван Филчев постави </w:t>
      </w:r>
      <w:r w:rsidR="00872BAD" w:rsidRPr="00B547FE">
        <w:rPr>
          <w:color w:val="000000"/>
          <w:lang w:val="bg-BG"/>
        </w:rPr>
        <w:t>6 въпроса</w:t>
      </w:r>
      <w:r w:rsidRPr="00B547FE">
        <w:rPr>
          <w:color w:val="000000"/>
          <w:lang w:val="bg-BG"/>
        </w:rPr>
        <w:t xml:space="preserve"> свързани с познаване Закона за съдебната власт и Етичния кодекс на съдебните служители.</w:t>
      </w:r>
    </w:p>
    <w:p w:rsidR="001342C4" w:rsidRPr="00B547FE" w:rsidRDefault="001342C4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 xml:space="preserve">Съдия Атанас Аврамов постави </w:t>
      </w:r>
      <w:r w:rsidR="00872BAD" w:rsidRPr="00B547FE">
        <w:rPr>
          <w:color w:val="000000"/>
          <w:lang w:val="bg-BG"/>
        </w:rPr>
        <w:t xml:space="preserve">4 </w:t>
      </w:r>
      <w:r w:rsidRPr="00B547FE">
        <w:rPr>
          <w:color w:val="000000"/>
          <w:lang w:val="bg-BG"/>
        </w:rPr>
        <w:t>въпрос</w:t>
      </w:r>
      <w:r w:rsidR="00872BAD" w:rsidRPr="00B547FE">
        <w:rPr>
          <w:color w:val="000000"/>
          <w:lang w:val="bg-BG"/>
        </w:rPr>
        <w:t>а</w:t>
      </w:r>
      <w:r w:rsidRPr="00B547FE">
        <w:rPr>
          <w:color w:val="000000"/>
          <w:lang w:val="bg-BG"/>
        </w:rPr>
        <w:t xml:space="preserve"> свързани с познаване Закона за защита на личните данни.</w:t>
      </w:r>
    </w:p>
    <w:p w:rsidR="00983016" w:rsidRPr="00B547FE" w:rsidRDefault="003871C0" w:rsidP="00B547FE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 w:rsidRPr="00B547FE">
        <w:rPr>
          <w:color w:val="000000"/>
          <w:lang w:val="bg-BG"/>
        </w:rPr>
        <w:t xml:space="preserve">Събеседването приключи в </w:t>
      </w:r>
      <w:r w:rsidR="00872BAD" w:rsidRPr="00B547FE">
        <w:rPr>
          <w:color w:val="000000"/>
          <w:lang w:val="bg-BG"/>
        </w:rPr>
        <w:t xml:space="preserve">09,50 </w:t>
      </w:r>
      <w:r w:rsidRPr="00B547FE">
        <w:rPr>
          <w:color w:val="000000"/>
          <w:lang w:val="bg-BG"/>
        </w:rPr>
        <w:t>часа</w:t>
      </w:r>
      <w:r w:rsidR="00983016" w:rsidRPr="00B547FE">
        <w:rPr>
          <w:color w:val="000000"/>
          <w:lang w:val="bg-BG"/>
        </w:rPr>
        <w:t>.</w:t>
      </w:r>
    </w:p>
    <w:p w:rsidR="003871C0" w:rsidRPr="00B547FE" w:rsidRDefault="00AE37A1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 xml:space="preserve">След преценка на степента на професионална подготовка на кандидата, а именно познаване на нормативната уредба: Закона за съдебната власт, Етичния кодекс на съдебните служители, Правилник за администрацията на съдилищата, Закон за медиацията и Закона за защита на личните данни,  </w:t>
      </w:r>
      <w:r w:rsidR="001342C4" w:rsidRPr="00B547FE">
        <w:rPr>
          <w:color w:val="000000"/>
          <w:lang w:val="bg-BG"/>
        </w:rPr>
        <w:t xml:space="preserve">всеки един от </w:t>
      </w:r>
      <w:r w:rsidRPr="00B547FE">
        <w:rPr>
          <w:color w:val="000000"/>
          <w:lang w:val="bg-BG"/>
        </w:rPr>
        <w:t xml:space="preserve">членовете на Комисията постави оценка по </w:t>
      </w:r>
      <w:proofErr w:type="spellStart"/>
      <w:r w:rsidRPr="00B547FE">
        <w:rPr>
          <w:color w:val="000000"/>
          <w:lang w:val="bg-BG"/>
        </w:rPr>
        <w:t>шестобалната</w:t>
      </w:r>
      <w:proofErr w:type="spellEnd"/>
      <w:r w:rsidRPr="00B547FE">
        <w:rPr>
          <w:color w:val="000000"/>
          <w:lang w:val="bg-BG"/>
        </w:rPr>
        <w:t xml:space="preserve"> система за представянето на кандидата</w:t>
      </w:r>
      <w:r w:rsidR="003871C0" w:rsidRPr="00B547FE">
        <w:rPr>
          <w:color w:val="000000"/>
          <w:lang w:val="bg-BG"/>
        </w:rPr>
        <w:t>.</w:t>
      </w:r>
    </w:p>
    <w:p w:rsidR="001342C4" w:rsidRPr="00B547FE" w:rsidRDefault="003871C0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 xml:space="preserve">Оценката на кандидата от третия етап на конкурса, съставляваща </w:t>
      </w:r>
      <w:proofErr w:type="spellStart"/>
      <w:r w:rsidRPr="00B547FE">
        <w:rPr>
          <w:color w:val="000000"/>
        </w:rPr>
        <w:t>средноаритметична</w:t>
      </w:r>
      <w:proofErr w:type="spellEnd"/>
      <w:r w:rsidRPr="00B547FE">
        <w:rPr>
          <w:color w:val="000000"/>
          <w:lang w:val="bg-BG"/>
        </w:rPr>
        <w:t>та</w:t>
      </w:r>
      <w:r w:rsidRPr="00B547FE">
        <w:rPr>
          <w:color w:val="000000"/>
        </w:rPr>
        <w:t xml:space="preserve"> </w:t>
      </w:r>
      <w:proofErr w:type="spellStart"/>
      <w:r w:rsidRPr="00B547FE">
        <w:rPr>
          <w:color w:val="000000"/>
        </w:rPr>
        <w:t>стойност</w:t>
      </w:r>
      <w:proofErr w:type="spellEnd"/>
      <w:r w:rsidRPr="00B547FE">
        <w:rPr>
          <w:color w:val="000000"/>
        </w:rPr>
        <w:t xml:space="preserve"> </w:t>
      </w:r>
      <w:proofErr w:type="spellStart"/>
      <w:r w:rsidRPr="00B547FE">
        <w:rPr>
          <w:color w:val="000000"/>
        </w:rPr>
        <w:t>от</w:t>
      </w:r>
      <w:proofErr w:type="spellEnd"/>
      <w:r w:rsidRPr="00B547FE">
        <w:rPr>
          <w:color w:val="000000"/>
        </w:rPr>
        <w:t xml:space="preserve"> </w:t>
      </w:r>
      <w:proofErr w:type="spellStart"/>
      <w:r w:rsidRPr="00B547FE">
        <w:rPr>
          <w:color w:val="000000"/>
        </w:rPr>
        <w:t>оценките</w:t>
      </w:r>
      <w:proofErr w:type="spellEnd"/>
      <w:r w:rsidRPr="00B547FE">
        <w:rPr>
          <w:color w:val="000000"/>
        </w:rPr>
        <w:t xml:space="preserve"> </w:t>
      </w:r>
      <w:proofErr w:type="spellStart"/>
      <w:r w:rsidRPr="00B547FE">
        <w:rPr>
          <w:color w:val="000000"/>
        </w:rPr>
        <w:t>на</w:t>
      </w:r>
      <w:proofErr w:type="spellEnd"/>
      <w:r w:rsidRPr="00B547FE">
        <w:rPr>
          <w:color w:val="000000"/>
        </w:rPr>
        <w:t xml:space="preserve"> </w:t>
      </w:r>
      <w:proofErr w:type="spellStart"/>
      <w:r w:rsidRPr="00B547FE">
        <w:rPr>
          <w:color w:val="000000"/>
        </w:rPr>
        <w:t>всички</w:t>
      </w:r>
      <w:proofErr w:type="spellEnd"/>
      <w:r w:rsidRPr="00B547FE">
        <w:rPr>
          <w:color w:val="000000"/>
        </w:rPr>
        <w:t xml:space="preserve"> </w:t>
      </w:r>
      <w:proofErr w:type="spellStart"/>
      <w:r w:rsidRPr="00B547FE">
        <w:rPr>
          <w:color w:val="000000"/>
        </w:rPr>
        <w:t>членове</w:t>
      </w:r>
      <w:proofErr w:type="spellEnd"/>
      <w:r w:rsidRPr="00B547FE">
        <w:rPr>
          <w:color w:val="000000"/>
        </w:rPr>
        <w:t xml:space="preserve"> </w:t>
      </w:r>
      <w:proofErr w:type="spellStart"/>
      <w:r w:rsidRPr="00B547FE">
        <w:rPr>
          <w:color w:val="000000"/>
        </w:rPr>
        <w:t>на</w:t>
      </w:r>
      <w:proofErr w:type="spellEnd"/>
      <w:r w:rsidRPr="00B547FE">
        <w:rPr>
          <w:color w:val="000000"/>
        </w:rPr>
        <w:t xml:space="preserve"> </w:t>
      </w:r>
      <w:proofErr w:type="spellStart"/>
      <w:r w:rsidRPr="00B547FE">
        <w:rPr>
          <w:color w:val="000000"/>
        </w:rPr>
        <w:t>комисията</w:t>
      </w:r>
      <w:proofErr w:type="spellEnd"/>
      <w:r w:rsidRPr="00B547FE">
        <w:rPr>
          <w:color w:val="000000"/>
          <w:lang w:val="bg-BG"/>
        </w:rPr>
        <w:t>, е</w:t>
      </w:r>
      <w:r w:rsidR="00872BAD" w:rsidRPr="00B547FE">
        <w:rPr>
          <w:color w:val="000000"/>
          <w:lang w:val="bg-BG"/>
        </w:rPr>
        <w:t xml:space="preserve"> 5,33.</w:t>
      </w:r>
      <w:r w:rsidRPr="00B547FE">
        <w:rPr>
          <w:color w:val="000000"/>
          <w:lang w:val="bg-BG"/>
        </w:rPr>
        <w:t xml:space="preserve"> </w:t>
      </w:r>
    </w:p>
    <w:p w:rsidR="003871C0" w:rsidRPr="00B547FE" w:rsidRDefault="00983016" w:rsidP="00983016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lastRenderedPageBreak/>
        <w:t xml:space="preserve">Комисията формира и крайната оценка на кандидата, като </w:t>
      </w:r>
      <w:r w:rsidR="003871C0" w:rsidRPr="00B547FE">
        <w:rPr>
          <w:color w:val="000000"/>
          <w:lang w:val="bg-BG"/>
        </w:rPr>
        <w:t>средноаритметична стойност от получената оценка на втория етап и два пъти получената оценка от третия етап.</w:t>
      </w:r>
    </w:p>
    <w:p w:rsidR="00AE37A1" w:rsidRPr="00B547FE" w:rsidRDefault="00AE37A1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</w:p>
    <w:p w:rsidR="00AE37A1" w:rsidRPr="00B547FE" w:rsidRDefault="00AE37A1" w:rsidP="00AE37A1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>Получени</w:t>
      </w:r>
      <w:r w:rsidR="00983016" w:rsidRPr="00B547FE">
        <w:rPr>
          <w:color w:val="000000"/>
          <w:lang w:val="bg-BG"/>
        </w:rPr>
        <w:t>ят</w:t>
      </w:r>
      <w:r w:rsidRPr="00B547FE">
        <w:rPr>
          <w:color w:val="000000"/>
          <w:lang w:val="bg-BG"/>
        </w:rPr>
        <w:t xml:space="preserve"> резултат </w:t>
      </w:r>
      <w:r w:rsidR="00983016" w:rsidRPr="00B547FE">
        <w:rPr>
          <w:color w:val="000000"/>
          <w:lang w:val="bg-BG"/>
        </w:rPr>
        <w:t>е</w:t>
      </w:r>
      <w:r w:rsidRPr="00B547FE">
        <w:rPr>
          <w:color w:val="000000"/>
          <w:lang w:val="bg-BG"/>
        </w:rPr>
        <w:t xml:space="preserve"> следни</w:t>
      </w:r>
      <w:r w:rsidR="00983016" w:rsidRPr="00B547FE">
        <w:rPr>
          <w:color w:val="000000"/>
          <w:lang w:val="bg-BG"/>
        </w:rPr>
        <w:t>ят</w:t>
      </w:r>
      <w:r w:rsidRPr="00B547FE">
        <w:rPr>
          <w:color w:val="000000"/>
          <w:lang w:val="bg-BG"/>
        </w:rPr>
        <w:t>:</w:t>
      </w:r>
    </w:p>
    <w:p w:rsidR="00AE37A1" w:rsidRPr="00B547FE" w:rsidRDefault="00AE37A1" w:rsidP="00AE37A1">
      <w:pPr>
        <w:pStyle w:val="1"/>
        <w:ind w:left="0" w:firstLine="708"/>
        <w:jc w:val="both"/>
        <w:rPr>
          <w:color w:val="00000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AE37A1" w:rsidRPr="00B547FE" w:rsidTr="00AE37A1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A1" w:rsidRPr="00B547FE" w:rsidRDefault="00AE37A1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A1" w:rsidRPr="00B547FE" w:rsidRDefault="00AE37A1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Име на кандидата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A1" w:rsidRPr="00B547FE" w:rsidRDefault="00AE37A1" w:rsidP="0036501A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Оценка от</w:t>
            </w:r>
            <w:r w:rsidR="00E543E0" w:rsidRPr="00B547FE">
              <w:rPr>
                <w:color w:val="000000"/>
                <w:lang w:val="bg-BG"/>
              </w:rPr>
              <w:t xml:space="preserve"> ІІ етап-</w:t>
            </w:r>
            <w:r w:rsidRPr="00B547FE">
              <w:rPr>
                <w:color w:val="000000"/>
                <w:lang w:val="bg-BG"/>
              </w:rPr>
              <w:t xml:space="preserve"> писмен </w:t>
            </w:r>
            <w:r w:rsidR="0036501A" w:rsidRPr="00B547FE">
              <w:rPr>
                <w:color w:val="000000"/>
                <w:lang w:val="bg-BG"/>
              </w:rPr>
              <w:t>тест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A1" w:rsidRPr="00B547FE" w:rsidRDefault="00AE37A1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Оценка от</w:t>
            </w:r>
            <w:r w:rsidR="00E543E0" w:rsidRPr="00B547FE">
              <w:rPr>
                <w:color w:val="000000"/>
                <w:lang w:val="bg-BG"/>
              </w:rPr>
              <w:t xml:space="preserve"> ІІІ етап-</w:t>
            </w:r>
            <w:r w:rsidRPr="00B547FE">
              <w:rPr>
                <w:color w:val="000000"/>
                <w:lang w:val="bg-BG"/>
              </w:rPr>
              <w:t xml:space="preserve"> събеседване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A1" w:rsidRPr="00B547FE" w:rsidRDefault="00AE37A1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Крайна оценка</w:t>
            </w:r>
          </w:p>
        </w:tc>
      </w:tr>
      <w:tr w:rsidR="00AE37A1" w:rsidRPr="00B547FE" w:rsidTr="00AE37A1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A1" w:rsidRPr="00B547FE" w:rsidRDefault="00AE37A1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A1" w:rsidRPr="00B547FE" w:rsidRDefault="00AE37A1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 xml:space="preserve">Илиана Томова </w:t>
            </w:r>
            <w:proofErr w:type="spellStart"/>
            <w:r w:rsidRPr="00B547FE">
              <w:rPr>
                <w:color w:val="000000"/>
                <w:lang w:val="bg-BG"/>
              </w:rPr>
              <w:t>Чепилова</w:t>
            </w:r>
            <w:proofErr w:type="spellEnd"/>
            <w:r w:rsidRPr="00B547FE">
              <w:rPr>
                <w:color w:val="000000"/>
                <w:lang w:val="bg-BG"/>
              </w:rPr>
              <w:t xml:space="preserve"> - Иванова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A1" w:rsidRPr="00B547FE" w:rsidRDefault="00AE37A1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Много добър 4,50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1" w:rsidRPr="00B547FE" w:rsidRDefault="00872BAD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Много добър 5,33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1" w:rsidRPr="00B547FE" w:rsidRDefault="00872BAD">
            <w:pPr>
              <w:pStyle w:val="1"/>
              <w:ind w:left="0"/>
              <w:jc w:val="both"/>
              <w:rPr>
                <w:color w:val="000000"/>
                <w:lang w:val="bg-BG"/>
              </w:rPr>
            </w:pPr>
            <w:r w:rsidRPr="00B547FE">
              <w:rPr>
                <w:color w:val="000000"/>
                <w:lang w:val="bg-BG"/>
              </w:rPr>
              <w:t>Много добър 5,05</w:t>
            </w:r>
          </w:p>
        </w:tc>
      </w:tr>
    </w:tbl>
    <w:p w:rsidR="00AE37A1" w:rsidRPr="00B547FE" w:rsidRDefault="00AE37A1" w:rsidP="00AE37A1">
      <w:pPr>
        <w:pStyle w:val="1"/>
        <w:ind w:left="0" w:firstLine="708"/>
        <w:jc w:val="both"/>
        <w:rPr>
          <w:color w:val="000000"/>
          <w:lang w:val="bg-BG"/>
        </w:rPr>
      </w:pPr>
    </w:p>
    <w:p w:rsidR="00AE37A1" w:rsidRPr="00B547FE" w:rsidRDefault="00AE37A1" w:rsidP="00AE37A1">
      <w:pPr>
        <w:pStyle w:val="1"/>
        <w:ind w:left="0" w:firstLine="708"/>
        <w:jc w:val="both"/>
        <w:rPr>
          <w:lang w:val="bg-BG"/>
        </w:rPr>
      </w:pPr>
      <w:r w:rsidRPr="00B547FE">
        <w:rPr>
          <w:lang w:val="bg-BG"/>
        </w:rPr>
        <w:t xml:space="preserve"> Въз основа на </w:t>
      </w:r>
      <w:r w:rsidR="006F2335" w:rsidRPr="00B547FE">
        <w:rPr>
          <w:lang w:val="bg-BG"/>
        </w:rPr>
        <w:t xml:space="preserve">крайната оценка </w:t>
      </w:r>
      <w:r w:rsidRPr="00B547FE">
        <w:rPr>
          <w:lang w:val="bg-BG"/>
        </w:rPr>
        <w:t>Комисията</w:t>
      </w:r>
    </w:p>
    <w:p w:rsidR="00AE37A1" w:rsidRPr="00B547FE" w:rsidRDefault="00AE37A1" w:rsidP="00AE37A1">
      <w:pPr>
        <w:pStyle w:val="1"/>
        <w:ind w:left="0"/>
        <w:jc w:val="both"/>
        <w:rPr>
          <w:lang w:val="bg-BG"/>
        </w:rPr>
      </w:pPr>
    </w:p>
    <w:p w:rsidR="00AE37A1" w:rsidRPr="00B547FE" w:rsidRDefault="00AE37A1" w:rsidP="00AE37A1">
      <w:pPr>
        <w:pStyle w:val="1"/>
        <w:ind w:left="0" w:firstLine="708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ab/>
      </w:r>
      <w:r w:rsidRPr="00B547FE">
        <w:rPr>
          <w:color w:val="000000"/>
          <w:lang w:val="bg-BG"/>
        </w:rPr>
        <w:tab/>
      </w:r>
      <w:r w:rsidRPr="00B547FE">
        <w:rPr>
          <w:color w:val="000000"/>
          <w:lang w:val="bg-BG"/>
        </w:rPr>
        <w:tab/>
      </w:r>
    </w:p>
    <w:p w:rsidR="00AE37A1" w:rsidRPr="00B547FE" w:rsidRDefault="00AE37A1" w:rsidP="00AE37A1">
      <w:pPr>
        <w:pStyle w:val="1"/>
        <w:ind w:left="0"/>
        <w:jc w:val="both"/>
        <w:rPr>
          <w:b/>
          <w:color w:val="000000"/>
          <w:lang w:val="bg-BG"/>
        </w:rPr>
      </w:pPr>
      <w:r w:rsidRPr="00B547FE">
        <w:rPr>
          <w:color w:val="000000"/>
          <w:lang w:val="bg-BG"/>
        </w:rPr>
        <w:tab/>
      </w:r>
      <w:r w:rsidRPr="00B547FE">
        <w:rPr>
          <w:color w:val="000000"/>
          <w:lang w:val="bg-BG"/>
        </w:rPr>
        <w:tab/>
      </w:r>
      <w:r w:rsidRPr="00B547FE">
        <w:rPr>
          <w:color w:val="000000"/>
          <w:lang w:val="bg-BG"/>
        </w:rPr>
        <w:tab/>
      </w:r>
      <w:r w:rsidRPr="00B547FE">
        <w:rPr>
          <w:color w:val="000000"/>
          <w:lang w:val="bg-BG"/>
        </w:rPr>
        <w:tab/>
      </w:r>
      <w:r w:rsidRPr="00B547FE">
        <w:rPr>
          <w:color w:val="000000"/>
          <w:lang w:val="bg-BG"/>
        </w:rPr>
        <w:tab/>
      </w:r>
      <w:r w:rsidRPr="00B547FE">
        <w:rPr>
          <w:b/>
          <w:color w:val="000000"/>
          <w:lang w:val="bg-BG"/>
        </w:rPr>
        <w:t>РЕШИ:</w:t>
      </w:r>
    </w:p>
    <w:p w:rsidR="00AE37A1" w:rsidRPr="00B547FE" w:rsidRDefault="00AE37A1" w:rsidP="00AE37A1">
      <w:pPr>
        <w:pStyle w:val="1"/>
        <w:ind w:left="0"/>
        <w:jc w:val="both"/>
        <w:rPr>
          <w:b/>
          <w:color w:val="000000"/>
          <w:lang w:val="bg-BG"/>
        </w:rPr>
      </w:pPr>
    </w:p>
    <w:p w:rsidR="00AE37A1" w:rsidRPr="00B547FE" w:rsidRDefault="00AE37A1" w:rsidP="00AE37A1">
      <w:pPr>
        <w:pStyle w:val="1"/>
        <w:ind w:left="0" w:firstLine="708"/>
        <w:jc w:val="both"/>
        <w:rPr>
          <w:color w:val="000000"/>
          <w:lang w:val="bg-BG"/>
        </w:rPr>
      </w:pPr>
      <w:r w:rsidRPr="00B547FE">
        <w:rPr>
          <w:b/>
          <w:color w:val="000000"/>
          <w:lang w:val="bg-BG"/>
        </w:rPr>
        <w:t xml:space="preserve">КЛАСИРА </w:t>
      </w:r>
      <w:r w:rsidRPr="00B547FE">
        <w:rPr>
          <w:color w:val="000000"/>
          <w:lang w:val="bg-BG"/>
        </w:rPr>
        <w:t>на първо място за длъжността „съдебен помощник“ в Районен съд – Сандански, кандидата И</w:t>
      </w:r>
      <w:r w:rsidR="00983016" w:rsidRPr="00B547FE">
        <w:rPr>
          <w:color w:val="000000"/>
          <w:lang w:val="bg-BG"/>
        </w:rPr>
        <w:t xml:space="preserve">лиана Томова </w:t>
      </w:r>
      <w:proofErr w:type="spellStart"/>
      <w:r w:rsidR="00983016" w:rsidRPr="00B547FE">
        <w:rPr>
          <w:color w:val="000000"/>
          <w:lang w:val="bg-BG"/>
        </w:rPr>
        <w:t>Чепилова</w:t>
      </w:r>
      <w:proofErr w:type="spellEnd"/>
      <w:r w:rsidR="00983016" w:rsidRPr="00B547FE">
        <w:rPr>
          <w:color w:val="000000"/>
          <w:lang w:val="bg-BG"/>
        </w:rPr>
        <w:t xml:space="preserve"> – Иванова.</w:t>
      </w:r>
    </w:p>
    <w:p w:rsidR="00AE37A1" w:rsidRPr="00B547FE" w:rsidRDefault="00AE37A1" w:rsidP="00AE37A1">
      <w:pPr>
        <w:ind w:firstLine="708"/>
        <w:jc w:val="both"/>
        <w:rPr>
          <w:lang w:val="bg-BG"/>
        </w:rPr>
      </w:pPr>
    </w:p>
    <w:p w:rsidR="00AE37A1" w:rsidRPr="00B547FE" w:rsidRDefault="00AE37A1" w:rsidP="00AE37A1">
      <w:pPr>
        <w:ind w:firstLine="708"/>
        <w:jc w:val="both"/>
        <w:rPr>
          <w:lang w:val="bg-BG"/>
        </w:rPr>
      </w:pPr>
      <w:r w:rsidRPr="00B547FE">
        <w:rPr>
          <w:lang w:val="bg-BG"/>
        </w:rPr>
        <w:t xml:space="preserve">Предвид изложеното, комисията предлага на </w:t>
      </w:r>
      <w:r w:rsidR="007A09C7" w:rsidRPr="00B547FE">
        <w:rPr>
          <w:lang w:val="bg-BG"/>
        </w:rPr>
        <w:t>П</w:t>
      </w:r>
      <w:r w:rsidRPr="00B547FE">
        <w:rPr>
          <w:lang w:val="bg-BG"/>
        </w:rPr>
        <w:t xml:space="preserve">редседателя на Районен съд –Сандански да издаде заповед, с която да определи </w:t>
      </w:r>
      <w:r w:rsidRPr="00B547FE">
        <w:rPr>
          <w:color w:val="000000"/>
          <w:lang w:val="bg-BG"/>
        </w:rPr>
        <w:t xml:space="preserve">Илиана Томова </w:t>
      </w:r>
      <w:proofErr w:type="spellStart"/>
      <w:r w:rsidRPr="00B547FE">
        <w:rPr>
          <w:color w:val="000000"/>
          <w:lang w:val="bg-BG"/>
        </w:rPr>
        <w:t>Чепилова</w:t>
      </w:r>
      <w:proofErr w:type="spellEnd"/>
      <w:r w:rsidRPr="00B547FE">
        <w:rPr>
          <w:color w:val="000000"/>
          <w:lang w:val="bg-BG"/>
        </w:rPr>
        <w:t xml:space="preserve"> - Иванова</w:t>
      </w:r>
      <w:r w:rsidRPr="00B547FE">
        <w:rPr>
          <w:lang w:val="bg-BG"/>
        </w:rPr>
        <w:t xml:space="preserve"> за спечелила конкурса за заемане на длъжността „съдебен помощник“ в Районен съд – Сандански.</w:t>
      </w:r>
    </w:p>
    <w:p w:rsidR="00AE37A1" w:rsidRPr="00B547FE" w:rsidRDefault="00AE37A1" w:rsidP="00AE37A1"/>
    <w:p w:rsidR="00AE37A1" w:rsidRPr="00B547FE" w:rsidRDefault="006F2335" w:rsidP="00AE37A1">
      <w:pPr>
        <w:pStyle w:val="1"/>
        <w:ind w:left="0" w:firstLine="708"/>
        <w:jc w:val="both"/>
        <w:rPr>
          <w:color w:val="000000"/>
          <w:lang w:val="bg-BG"/>
        </w:rPr>
      </w:pPr>
      <w:r w:rsidRPr="00B547FE">
        <w:rPr>
          <w:color w:val="000000"/>
          <w:lang w:val="bg-BG"/>
        </w:rPr>
        <w:t>Н</w:t>
      </w:r>
      <w:r w:rsidR="00AE37A1" w:rsidRPr="00B547FE">
        <w:rPr>
          <w:color w:val="000000"/>
          <w:lang w:val="bg-BG"/>
        </w:rPr>
        <w:t xml:space="preserve">астоящият протокол да се публикува на интернет – страницата на Районен съд – Сандански </w:t>
      </w:r>
      <w:r w:rsidR="00983016" w:rsidRPr="00B547FE">
        <w:rPr>
          <w:color w:val="000000"/>
          <w:lang w:val="bg-BG"/>
        </w:rPr>
        <w:t xml:space="preserve">и </w:t>
      </w:r>
      <w:r w:rsidR="00AE37A1" w:rsidRPr="00B547FE">
        <w:rPr>
          <w:color w:val="000000"/>
          <w:lang w:val="bg-BG"/>
        </w:rPr>
        <w:t>да се постави на информационното табло в сградата на Съдебната палата.</w:t>
      </w:r>
    </w:p>
    <w:p w:rsidR="00AE37A1" w:rsidRPr="00B547FE" w:rsidRDefault="00AE37A1" w:rsidP="00AE37A1">
      <w:pPr>
        <w:pStyle w:val="1"/>
        <w:ind w:left="0"/>
        <w:jc w:val="both"/>
        <w:rPr>
          <w:color w:val="000000"/>
          <w:lang w:val="bg-BG"/>
        </w:rPr>
      </w:pPr>
    </w:p>
    <w:p w:rsidR="00AE37A1" w:rsidRPr="00B547FE" w:rsidRDefault="00AE37A1" w:rsidP="00AE37A1">
      <w:pPr>
        <w:pStyle w:val="1"/>
        <w:ind w:left="0"/>
        <w:jc w:val="both"/>
        <w:rPr>
          <w:color w:val="000000"/>
          <w:lang w:val="bg-BG"/>
        </w:rPr>
      </w:pPr>
    </w:p>
    <w:p w:rsidR="00AE37A1" w:rsidRPr="00B547FE" w:rsidRDefault="00AE37A1" w:rsidP="00AE37A1">
      <w:pPr>
        <w:ind w:left="360"/>
        <w:jc w:val="both"/>
        <w:rPr>
          <w:lang w:val="bg-BG"/>
        </w:rPr>
      </w:pPr>
    </w:p>
    <w:p w:rsidR="00AE37A1" w:rsidRPr="00B547FE" w:rsidRDefault="00AE37A1" w:rsidP="00AE37A1">
      <w:pPr>
        <w:pStyle w:val="1"/>
        <w:ind w:left="0"/>
        <w:jc w:val="both"/>
        <w:rPr>
          <w:color w:val="000000"/>
          <w:lang w:val="bg-BG"/>
        </w:rPr>
      </w:pPr>
    </w:p>
    <w:p w:rsidR="00AE37A1" w:rsidRPr="00B547FE" w:rsidRDefault="00AE37A1" w:rsidP="00AE37A1">
      <w:pPr>
        <w:ind w:left="3900" w:firstLine="348"/>
        <w:jc w:val="both"/>
        <w:rPr>
          <w:lang w:val="bg-BG"/>
        </w:rPr>
      </w:pPr>
      <w:r w:rsidRPr="00B547FE">
        <w:rPr>
          <w:lang w:val="bg-BG"/>
        </w:rPr>
        <w:tab/>
        <w:t>ПРЕДСЕДАТЕЛ:……/п/………….</w:t>
      </w:r>
    </w:p>
    <w:p w:rsidR="00AE37A1" w:rsidRPr="00B547FE" w:rsidRDefault="00AE37A1" w:rsidP="00AE37A1">
      <w:pPr>
        <w:jc w:val="both"/>
        <w:rPr>
          <w:lang w:val="bg-BG"/>
        </w:rPr>
      </w:pP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  <w:t>/Р.</w:t>
      </w:r>
      <w:proofErr w:type="spellStart"/>
      <w:r w:rsidRPr="00B547FE">
        <w:rPr>
          <w:lang w:val="bg-BG"/>
        </w:rPr>
        <w:t>Калугерова</w:t>
      </w:r>
      <w:proofErr w:type="spellEnd"/>
      <w:r w:rsidRPr="00B547FE">
        <w:rPr>
          <w:lang w:val="bg-BG"/>
        </w:rPr>
        <w:t>/</w:t>
      </w:r>
    </w:p>
    <w:p w:rsidR="00AE37A1" w:rsidRPr="00B547FE" w:rsidRDefault="00AE37A1" w:rsidP="00AE37A1">
      <w:pPr>
        <w:jc w:val="both"/>
        <w:rPr>
          <w:lang w:val="bg-BG"/>
        </w:rPr>
      </w:pPr>
    </w:p>
    <w:p w:rsidR="00AE37A1" w:rsidRPr="00B547FE" w:rsidRDefault="00AE37A1" w:rsidP="00AE37A1">
      <w:pPr>
        <w:jc w:val="both"/>
        <w:rPr>
          <w:lang w:val="bg-BG"/>
        </w:rPr>
      </w:pP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  <w:t>ЧЛЕНОВЕ:1.……./п/……………..</w:t>
      </w:r>
    </w:p>
    <w:p w:rsidR="00AE37A1" w:rsidRPr="00B547FE" w:rsidRDefault="00AE37A1" w:rsidP="00AE37A1">
      <w:pPr>
        <w:jc w:val="both"/>
        <w:rPr>
          <w:lang w:val="bg-BG"/>
        </w:rPr>
      </w:pP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  <w:t>/И.Филчев/</w:t>
      </w:r>
    </w:p>
    <w:p w:rsidR="00AE37A1" w:rsidRPr="00B547FE" w:rsidRDefault="00AE37A1" w:rsidP="00AE37A1">
      <w:pPr>
        <w:jc w:val="both"/>
        <w:rPr>
          <w:lang w:val="bg-BG"/>
        </w:rPr>
      </w:pPr>
    </w:p>
    <w:p w:rsidR="00AE37A1" w:rsidRPr="00B547FE" w:rsidRDefault="00AE37A1" w:rsidP="00AE37A1">
      <w:pPr>
        <w:ind w:left="4956" w:firstLine="708"/>
        <w:jc w:val="both"/>
        <w:rPr>
          <w:lang w:val="bg-BG"/>
        </w:rPr>
      </w:pPr>
      <w:r w:rsidRPr="00B547FE">
        <w:rPr>
          <w:lang w:val="bg-BG"/>
        </w:rPr>
        <w:t>2.:……./п/……………..</w:t>
      </w:r>
    </w:p>
    <w:p w:rsidR="00AE37A1" w:rsidRPr="00B547FE" w:rsidRDefault="00AE37A1" w:rsidP="00AE37A1">
      <w:pPr>
        <w:jc w:val="both"/>
        <w:rPr>
          <w:lang w:val="bg-BG"/>
        </w:rPr>
      </w:pP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</w:r>
      <w:r w:rsidRPr="00B547FE">
        <w:rPr>
          <w:lang w:val="bg-BG"/>
        </w:rPr>
        <w:tab/>
        <w:t>/А.Аврамов/</w:t>
      </w:r>
    </w:p>
    <w:p w:rsidR="00AE37A1" w:rsidRPr="00B547FE" w:rsidRDefault="00AE37A1" w:rsidP="00AE37A1">
      <w:pPr>
        <w:jc w:val="both"/>
        <w:rPr>
          <w:lang w:val="bg-BG"/>
        </w:rPr>
      </w:pPr>
    </w:p>
    <w:p w:rsidR="00AE37A1" w:rsidRPr="00B547FE" w:rsidRDefault="00AE37A1" w:rsidP="00AE37A1">
      <w:pPr>
        <w:jc w:val="both"/>
        <w:rPr>
          <w:lang w:val="bg-BG"/>
        </w:rPr>
      </w:pPr>
    </w:p>
    <w:p w:rsidR="00AE37A1" w:rsidRPr="00B547FE" w:rsidRDefault="00AE37A1" w:rsidP="00AE37A1">
      <w:pPr>
        <w:jc w:val="both"/>
        <w:rPr>
          <w:lang w:val="bg-BG"/>
        </w:rPr>
      </w:pPr>
    </w:p>
    <w:p w:rsidR="00AE37A1" w:rsidRPr="00B547FE" w:rsidRDefault="00AE37A1" w:rsidP="00AE37A1">
      <w:pPr>
        <w:jc w:val="both"/>
        <w:rPr>
          <w:lang w:val="bg-BG"/>
        </w:rPr>
      </w:pPr>
    </w:p>
    <w:p w:rsidR="00EF1B54" w:rsidRPr="00EF1B54" w:rsidRDefault="00EF1B54" w:rsidP="00EF1B54">
      <w:pPr>
        <w:jc w:val="both"/>
      </w:pPr>
    </w:p>
    <w:p w:rsidR="00EF1B54" w:rsidRPr="00B547FE" w:rsidRDefault="00EF1B54" w:rsidP="00EF1B54">
      <w:pPr>
        <w:jc w:val="both"/>
        <w:rPr>
          <w:lang w:val="bg-BG"/>
        </w:rPr>
      </w:pPr>
    </w:p>
    <w:p w:rsidR="00EF1B54" w:rsidRPr="00B547FE" w:rsidRDefault="00EF1B54">
      <w:bookmarkStart w:id="0" w:name="_GoBack"/>
      <w:bookmarkEnd w:id="0"/>
    </w:p>
    <w:sectPr w:rsidR="00EF1B54" w:rsidRPr="00B547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E" w:rsidRDefault="00B547FE" w:rsidP="00B547FE">
      <w:r>
        <w:separator/>
      </w:r>
    </w:p>
  </w:endnote>
  <w:endnote w:type="continuationSeparator" w:id="0">
    <w:p w:rsidR="00B547FE" w:rsidRDefault="00B547FE" w:rsidP="00B5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FE" w:rsidRDefault="00B547FE">
    <w:pPr>
      <w:pStyle w:val="a5"/>
      <w:jc w:val="right"/>
    </w:pPr>
  </w:p>
  <w:p w:rsidR="00B547FE" w:rsidRDefault="00B54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E" w:rsidRDefault="00B547FE" w:rsidP="00B547FE">
      <w:r>
        <w:separator/>
      </w:r>
    </w:p>
  </w:footnote>
  <w:footnote w:type="continuationSeparator" w:id="0">
    <w:p w:rsidR="00B547FE" w:rsidRDefault="00B547FE" w:rsidP="00B5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596A"/>
    <w:multiLevelType w:val="hybridMultilevel"/>
    <w:tmpl w:val="E0A4A3A4"/>
    <w:lvl w:ilvl="0" w:tplc="DECE012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A1"/>
    <w:rsid w:val="00071F80"/>
    <w:rsid w:val="001342C4"/>
    <w:rsid w:val="0036501A"/>
    <w:rsid w:val="003871C0"/>
    <w:rsid w:val="003A0716"/>
    <w:rsid w:val="00481F1C"/>
    <w:rsid w:val="006F2335"/>
    <w:rsid w:val="007A09C7"/>
    <w:rsid w:val="00872BAD"/>
    <w:rsid w:val="00983016"/>
    <w:rsid w:val="00AE37A1"/>
    <w:rsid w:val="00B547FE"/>
    <w:rsid w:val="00E543E0"/>
    <w:rsid w:val="00EE1F0B"/>
    <w:rsid w:val="00E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AE37A1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B547FE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B547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B547FE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B547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AE37A1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B547FE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B547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B547FE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B547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Rositzha Kalugerova</dc:creator>
  <cp:lastModifiedBy>Elena Tsoleva</cp:lastModifiedBy>
  <cp:revision>15</cp:revision>
  <cp:lastPrinted>2025-12-23T08:22:00Z</cp:lastPrinted>
  <dcterms:created xsi:type="dcterms:W3CDTF">2025-12-22T12:39:00Z</dcterms:created>
  <dcterms:modified xsi:type="dcterms:W3CDTF">2025-12-23T08:23:00Z</dcterms:modified>
</cp:coreProperties>
</file>